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4" w:leader="none"/>
        </w:tabs>
        <w:jc w:val="center"/>
        <w:rPr>
          <w:rFonts w:cs="Arial"/>
          <w:b/>
          <w:b/>
          <w:caps/>
          <w:sz w:val="28"/>
        </w:rPr>
      </w:pPr>
      <w:r>
        <w:rPr>
          <w:rFonts w:cs="Arial"/>
          <w:b/>
          <w:caps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jc w:val="right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  <w:t>AL DIRIGENTE SCOLASTICO</w:t>
      </w:r>
    </w:p>
    <w:p>
      <w:pPr>
        <w:pStyle w:val="Normal"/>
        <w:tabs>
          <w:tab w:val="clear" w:pos="708"/>
          <w:tab w:val="left" w:pos="284" w:leader="none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ISTITUTO COMPRENSIVO DI BUCINE (AR)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center"/>
        <w:rPr>
          <w:rFonts w:cs="Arial"/>
          <w:b/>
          <w:b/>
          <w:caps/>
          <w:sz w:val="28"/>
        </w:rPr>
      </w:pPr>
      <w:r>
        <w:rPr>
          <w:rFonts w:cs="Arial"/>
          <w:b/>
          <w:caps/>
          <w:sz w:val="28"/>
        </w:rPr>
        <w:t>Dichiarazione per  la riammissione in caso di presenza di medicazioni, suture o Apparecchi gessati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I sottoscritti          …………………………………………………………………………….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genitori  (o chi ne fa le veci) dell’alunno/a ………………………….……………… iscritto/a  a codesta Scuola, Classe  …………..   Sez …….. Plesso ………………….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dichiarano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assumersi piena responsabilità per il rientro a Scuola del proprio figlio/a che ha subito un trauma recente, consapevoli di eventuali conseguenze derivanti dallo stare in comunità e impegnandosi a conoscere e rispettare le prescrizioni previste nel regolamento di istituto e le misure organizzative adottate dal Dirigente Scolastico ai fini della sicurezza dell’alunno durante la permanenza nell’ambiente scolastico.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Grigliatabella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3"/>
        <w:gridCol w:w="4806"/>
      </w:tblGrid>
      <w:tr>
        <w:trPr/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Luogo ………………………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In fede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Firma dei genitori (o chi ne fa le veci)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</w:r>
          </w:p>
        </w:tc>
      </w:tr>
      <w:tr>
        <w:trPr/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Data  ……/……/….…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………………………………</w:t>
            </w:r>
            <w:r>
              <w:rPr>
                <w:rFonts w:ascii="Times New Roman" w:hAnsi="Times New Roman"/>
                <w:kern w:val="0"/>
                <w:lang w:val="it-IT" w:bidi="ar-SA"/>
              </w:rPr>
              <w:t>..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cs="Arial"/>
          <w:b/>
          <w:b/>
          <w:caps/>
          <w:sz w:val="28"/>
        </w:rPr>
      </w:pPr>
      <w:r>
        <w:rPr>
          <w:rFonts w:cs="Arial"/>
          <w:b/>
          <w:caps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cs="Arial"/>
          <w:b/>
          <w:b/>
          <w:caps/>
          <w:sz w:val="28"/>
        </w:rPr>
      </w:pPr>
      <w:r>
        <w:rPr>
          <w:rFonts w:cs="Arial"/>
          <w:b/>
          <w:caps/>
          <w:sz w:val="28"/>
        </w:rPr>
      </w:r>
      <w:r>
        <w:br w:type="page"/>
      </w:r>
    </w:p>
    <w:p>
      <w:pPr>
        <w:pStyle w:val="Normal"/>
        <w:jc w:val="right"/>
        <w:rPr>
          <w:rFonts w:ascii="Times New Roman" w:hAnsi="Times New Roman"/>
          <w:i/>
          <w:i/>
          <w:u w:val="single"/>
        </w:rPr>
      </w:pPr>
      <w:r>
        <w:rPr>
          <w:rFonts w:ascii="Times New Roman" w:hAnsi="Times New Roman"/>
          <w:i/>
          <w:u w:val="singl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cs="Arial"/>
          <w:b/>
          <w:b/>
          <w:caps/>
          <w:sz w:val="28"/>
        </w:rPr>
      </w:pPr>
      <w:r>
        <w:rPr>
          <w:rFonts w:cs="Arial"/>
          <w:b/>
          <w:caps/>
          <w:sz w:val="28"/>
        </w:rPr>
      </w:r>
    </w:p>
    <w:p>
      <w:pPr>
        <w:pStyle w:val="Normal"/>
        <w:tabs>
          <w:tab w:val="clear" w:pos="708"/>
          <w:tab w:val="left" w:pos="284" w:leader="none"/>
        </w:tabs>
        <w:jc w:val="center"/>
        <w:rPr>
          <w:rFonts w:cs="Arial"/>
          <w:b/>
          <w:b/>
          <w:caps/>
          <w:sz w:val="28"/>
        </w:rPr>
      </w:pPr>
      <w:r>
        <w:rPr>
          <w:rFonts w:cs="Arial"/>
          <w:b/>
          <w:caps/>
          <w:sz w:val="28"/>
        </w:rPr>
        <w:t>certificato di Riammissione in caso di trattamento con suture/medicazioni/apparecchi gessati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certifica che  l’alunno  ………………………..………….   nato il ……/……/….……….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seguito all’infortunio o evento avvenuto il ……/……/….…  che ha comportato un trattamento con  prognosi di …….… giorni, non presenta da un punto di vista medico  ostacoli  alla frequenza delle lezioni, ad esclusione della partecipazione ad attività motorie o di educazione Fisica.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Si rilascia al genitore di  ………………………………….su propria richiesta.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tbl>
      <w:tblPr>
        <w:tblStyle w:val="Grigliatabella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3"/>
        <w:gridCol w:w="4806"/>
      </w:tblGrid>
      <w:tr>
        <w:trPr/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Luogo ………………………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In fede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Timbro e Firma del Medico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</w:r>
          </w:p>
        </w:tc>
      </w:tr>
      <w:tr>
        <w:trPr/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Data  ……/……/….…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it-IT" w:bidi="ar-SA"/>
              </w:rPr>
              <w:t>………………………………</w:t>
            </w:r>
            <w:r>
              <w:rPr>
                <w:rFonts w:ascii="Times New Roman" w:hAnsi="Times New Roman"/>
                <w:kern w:val="0"/>
                <w:lang w:val="it-IT" w:bidi="ar-SA"/>
              </w:rPr>
              <w:t>..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cs="Arial"/>
          <w:b/>
          <w:b/>
          <w:caps/>
          <w:sz w:val="28"/>
        </w:rPr>
      </w:pPr>
      <w:r>
        <w:rPr>
          <w:rFonts w:ascii="Times New Roman" w:hAnsi="Times New Roman"/>
        </w:rPr>
        <w:tab/>
        <w:tab/>
        <w:tab/>
      </w:r>
      <w:bookmarkStart w:id="0" w:name="_GoBack"/>
      <w:bookmarkEnd w:id="0"/>
    </w:p>
    <w:p>
      <w:pPr>
        <w:pStyle w:val="Normal"/>
        <w:rPr>
          <w:rFonts w:cs="Arial"/>
          <w:b/>
          <w:b/>
          <w:caps/>
          <w:sz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6" w:gutter="0" w:header="397" w:top="567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-794" w:right="-794" w:hanging="0"/>
      <w:jc w:val="center"/>
      <w:rPr>
        <w:rFonts w:ascii="Times New Roman" w:hAnsi="Times New Roman"/>
        <w:i/>
        <w:i/>
        <w:sz w:val="20"/>
      </w:rPr>
    </w:pPr>
    <w:r>
      <w:rPr>
        <w:rFonts w:ascii="Times New Roman" w:hAnsi="Times New Roman"/>
        <w:i/>
        <w:sz w:val="20"/>
      </w:rPr>
      <w:t>Intesa tra Ufficio Scolastico Regionale per la Toscana e Federazione Regionale degli Ordini dei Medici della Toscana - dicembre 2014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left="-794" w:right="-794" w:hanging="0"/>
      <w:jc w:val="center"/>
      <w:rPr>
        <w:rFonts w:ascii="Times New Roman" w:hAnsi="Times New Roman"/>
        <w:i/>
        <w:i/>
        <w:sz w:val="20"/>
      </w:rPr>
    </w:pPr>
    <w:r>
      <w:rPr>
        <w:rFonts w:ascii="Times New Roman" w:hAnsi="Times New Roman"/>
        <w:i/>
        <w:sz w:val="20"/>
      </w:rPr>
      <w:t>Intesa tra Ufficio Scolastico Regionale per la Toscana e Federazione Regionale degli Ordini dei Medici della Toscana - dicembre 2014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18fc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0339dd"/>
    <w:rPr>
      <w:rFonts w:ascii="Arial" w:hAnsi="Arial" w:eastAsia="Times New Roman" w:cs="Times New Roman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0339dd"/>
    <w:rPr>
      <w:rFonts w:ascii="Arial" w:hAnsi="Arial" w:eastAsia="Times New Roman" w:cs="Times New Roman"/>
      <w:sz w:val="24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339dd"/>
    <w:rPr>
      <w:rFonts w:ascii="Tahoma" w:hAnsi="Tahoma" w:eastAsia="Times New Roman" w:cs="Tahoma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f18fc"/>
    <w:pPr>
      <w:ind w:left="708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0339d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339d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339d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551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CEA3-297F-4533-A506-A2F355CF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3</Pages>
  <Words>219</Words>
  <Characters>1353</Characters>
  <CharactersWithSpaces>1736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2016-04-12T12:26:00Z</dcterms:created>
  <dc:creator>Administrator</dc:creator>
  <dc:description/>
  <dc:language>it-IT</dc:language>
  <cp:lastModifiedBy>De Sisti Barbara</cp:lastModifiedBy>
  <cp:lastPrinted>2014-12-02T07:51:00Z</cp:lastPrinted>
  <dcterms:modified xsi:type="dcterms:W3CDTF">2021-11-02T07:26:00Z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